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E24C5E">
      <w:pPr>
        <w:rPr>
          <w:b/>
          <w:color w:val="FF0000"/>
          <w:sz w:val="36"/>
          <w:szCs w:val="36"/>
          <w:u w:val="single"/>
        </w:rPr>
      </w:pPr>
      <w:r w:rsidRPr="00E24C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FFE">
        <w:t xml:space="preserve">   </w:t>
      </w:r>
      <w:r w:rsidR="00194FFE" w:rsidRPr="00194FFE">
        <w:rPr>
          <w:b/>
          <w:color w:val="FF0000"/>
          <w:sz w:val="36"/>
          <w:szCs w:val="36"/>
          <w:u w:val="single"/>
        </w:rPr>
        <w:t>Crémeux potiron-coco</w:t>
      </w:r>
    </w:p>
    <w:p w:rsidR="00194FFE" w:rsidRDefault="00194FFE" w:rsidP="00194FF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rémeux potiron-cocoDSCN0546_1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meux potiron-cocoDSCN0546_198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194FFE" w:rsidRPr="00194FFE" w:rsidRDefault="00194FFE" w:rsidP="00194FFE">
      <w:pPr>
        <w:pStyle w:val="NormalWeb"/>
        <w:rPr>
          <w:color w:val="000000" w:themeColor="text1"/>
        </w:rPr>
      </w:pPr>
      <w:r w:rsidRPr="00194FFE">
        <w:rPr>
          <w:rStyle w:val="lev"/>
          <w:color w:val="000000" w:themeColor="text1"/>
        </w:rPr>
        <w:t xml:space="preserve">- 1,750 kg de </w:t>
      </w:r>
      <w:hyperlink r:id="rId6" w:tgtFrame="_blank" w:history="1">
        <w:r w:rsidRPr="00194FFE">
          <w:rPr>
            <w:rStyle w:val="Lienhypertexte"/>
            <w:b/>
            <w:bCs/>
            <w:color w:val="000000" w:themeColor="text1"/>
            <w:u w:val="none"/>
          </w:rPr>
          <w:t>potiron</w:t>
        </w:r>
      </w:hyperlink>
      <w:r w:rsidRPr="00194FFE">
        <w:rPr>
          <w:rStyle w:val="lev"/>
          <w:color w:val="000000" w:themeColor="text1"/>
        </w:rPr>
        <w:t xml:space="preserve"> (1,450 kg de chair)</w:t>
      </w:r>
      <w:r w:rsidRPr="00194FFE">
        <w:rPr>
          <w:b/>
          <w:bCs/>
          <w:color w:val="000000" w:themeColor="text1"/>
        </w:rPr>
        <w:t xml:space="preserve"> </w:t>
      </w:r>
      <w:r w:rsidRPr="00194FFE">
        <w:rPr>
          <w:b/>
          <w:bCs/>
          <w:color w:val="000000" w:themeColor="text1"/>
        </w:rPr>
        <w:br/>
      </w:r>
      <w:r w:rsidRPr="00194FFE">
        <w:rPr>
          <w:rStyle w:val="lev"/>
          <w:color w:val="000000" w:themeColor="text1"/>
        </w:rPr>
        <w:t xml:space="preserve">- 400 ml de </w:t>
      </w:r>
      <w:hyperlink r:id="rId7" w:history="1">
        <w:r w:rsidRPr="00194FFE">
          <w:rPr>
            <w:rStyle w:val="Lienhypertexte"/>
            <w:b/>
            <w:bCs/>
            <w:color w:val="000000" w:themeColor="text1"/>
            <w:u w:val="none"/>
          </w:rPr>
          <w:t>lait de coco</w:t>
        </w:r>
        <w:r w:rsidRPr="00194FFE">
          <w:rPr>
            <w:b/>
            <w:bCs/>
            <w:color w:val="000000" w:themeColor="text1"/>
          </w:rPr>
          <w:br/>
        </w:r>
      </w:hyperlink>
      <w:r w:rsidRPr="00194FFE">
        <w:rPr>
          <w:rStyle w:val="lev"/>
          <w:color w:val="000000" w:themeColor="text1"/>
        </w:rPr>
        <w:t>- 200 ml d'eau</w:t>
      </w:r>
      <w:r w:rsidRPr="00194FFE">
        <w:rPr>
          <w:b/>
          <w:bCs/>
          <w:color w:val="000000" w:themeColor="text1"/>
        </w:rPr>
        <w:br/>
      </w:r>
      <w:r w:rsidRPr="00194FFE">
        <w:rPr>
          <w:rStyle w:val="lev"/>
          <w:color w:val="000000" w:themeColor="text1"/>
        </w:rPr>
        <w:t xml:space="preserve">- 200 g de bûche de </w:t>
      </w:r>
      <w:hyperlink r:id="rId8" w:tgtFrame="_blank" w:history="1">
        <w:r w:rsidRPr="00194FFE">
          <w:rPr>
            <w:rStyle w:val="Lienhypertexte"/>
            <w:b/>
            <w:bCs/>
            <w:color w:val="000000" w:themeColor="text1"/>
            <w:u w:val="none"/>
          </w:rPr>
          <w:t>chèvre</w:t>
        </w:r>
        <w:r>
          <w:rPr>
            <w:rStyle w:val="Lienhypertexte"/>
            <w:b/>
            <w:bCs/>
            <w:color w:val="000000" w:themeColor="text1"/>
            <w:u w:val="none"/>
          </w:rPr>
          <w:t xml:space="preserve"> </w:t>
        </w:r>
        <w:r w:rsidRPr="00194FFE">
          <w:rPr>
            <w:rStyle w:val="lev"/>
            <w:color w:val="000000" w:themeColor="text1"/>
          </w:rPr>
          <w:t>(170 g + 30 g)</w:t>
        </w:r>
        <w:r w:rsidRPr="00194FFE">
          <w:rPr>
            <w:b/>
            <w:bCs/>
            <w:color w:val="000000" w:themeColor="text1"/>
          </w:rPr>
          <w:br/>
        </w:r>
      </w:hyperlink>
      <w:r w:rsidRPr="00194FFE">
        <w:rPr>
          <w:rStyle w:val="lev"/>
          <w:color w:val="000000" w:themeColor="text1"/>
        </w:rPr>
        <w:t>- 2 càc de curcuma</w:t>
      </w:r>
      <w:r w:rsidRPr="00194FFE">
        <w:rPr>
          <w:b/>
          <w:bCs/>
          <w:color w:val="000000" w:themeColor="text1"/>
        </w:rPr>
        <w:br/>
      </w:r>
      <w:r w:rsidRPr="00194FFE">
        <w:rPr>
          <w:rStyle w:val="lev"/>
          <w:color w:val="000000" w:themeColor="text1"/>
        </w:rPr>
        <w:t>- Sel &amp; Poivre du moulin</w:t>
      </w:r>
      <w:r w:rsidRPr="00194FFE">
        <w:rPr>
          <w:b/>
          <w:bCs/>
          <w:color w:val="000000" w:themeColor="text1"/>
        </w:rPr>
        <w:br/>
      </w:r>
      <w:r w:rsidRPr="00194FFE">
        <w:rPr>
          <w:rStyle w:val="lev"/>
          <w:color w:val="000000" w:themeColor="text1"/>
        </w:rPr>
        <w:t xml:space="preserve">- </w:t>
      </w:r>
      <w:hyperlink r:id="rId9" w:tgtFrame="_blank" w:history="1">
        <w:r w:rsidRPr="00194FFE">
          <w:rPr>
            <w:rStyle w:val="Lienhypertexte"/>
            <w:b/>
            <w:bCs/>
            <w:color w:val="000000" w:themeColor="text1"/>
            <w:u w:val="none"/>
          </w:rPr>
          <w:t>Sel aux herbes</w:t>
        </w:r>
        <w:r w:rsidRPr="00194FFE">
          <w:rPr>
            <w:b/>
            <w:bCs/>
            <w:color w:val="000000" w:themeColor="text1"/>
          </w:rPr>
          <w:br/>
        </w:r>
      </w:hyperlink>
      <w:r w:rsidRPr="00194FFE">
        <w:rPr>
          <w:rStyle w:val="lev"/>
          <w:color w:val="000000" w:themeColor="text1"/>
        </w:rPr>
        <w:t xml:space="preserve">- 4 càc de </w:t>
      </w:r>
      <w:hyperlink r:id="rId10" w:history="1">
        <w:r w:rsidRPr="00194FFE">
          <w:rPr>
            <w:rStyle w:val="Lienhypertexte"/>
            <w:b/>
            <w:bCs/>
            <w:color w:val="000000" w:themeColor="text1"/>
            <w:u w:val="none"/>
          </w:rPr>
          <w:t>noix de coco</w:t>
        </w:r>
      </w:hyperlink>
      <w:r w:rsidRPr="00194FFE">
        <w:rPr>
          <w:rStyle w:val="lev"/>
          <w:color w:val="000000" w:themeColor="text1"/>
        </w:rPr>
        <w:t xml:space="preserve"> râpée</w:t>
      </w:r>
    </w:p>
    <w:p w:rsidR="00194FFE" w:rsidRDefault="00194FFE" w:rsidP="00194FFE">
      <w:pPr>
        <w:pStyle w:val="NormalWeb"/>
      </w:pPr>
      <w:r>
        <w:t>Peler, épépiner et couper le potiron en morceaux.</w:t>
      </w:r>
      <w:r>
        <w:br/>
        <w:t>Mettre les morceaux dans une casserole avec le lait de coco et l'eau.</w:t>
      </w:r>
      <w:r>
        <w:br/>
        <w:t>Porter à ébullition puis laisser cuire à couvert et à frémissement pendant 30 minutes jusqu'à ce que le potiron soit bien tendre.</w:t>
      </w:r>
      <w:r>
        <w:br/>
        <w:t>Couper 170 g de chèvre en morceaux.</w:t>
      </w:r>
      <w:r>
        <w:br/>
        <w:t>Verser le contenu de la casserole dans un blender.</w:t>
      </w:r>
      <w:r>
        <w:br/>
        <w:t>Ajouter la chèvre et le curcuma.</w:t>
      </w:r>
      <w:r>
        <w:br/>
        <w:t>Mixer jusqu'à obtention d'un velouté bien lisse.</w:t>
      </w:r>
      <w:r>
        <w:br/>
        <w:t>Goûter et rectifier l'assaisonnement en sel (</w:t>
      </w:r>
      <w:hyperlink r:id="rId11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 xml:space="preserve"> pour moi) si besoin. Poivrer.</w:t>
      </w:r>
      <w:r>
        <w:br/>
        <w:t>Au moment de servir, verser le velouté dans les bols.</w:t>
      </w:r>
      <w:r>
        <w:br/>
        <w:t>Répartir entre chacun le reste de fromage de chèvre émietté.</w:t>
      </w:r>
      <w:r>
        <w:br/>
        <w:t>Saupoudrer d'un peu de noix de coco râpée.</w:t>
      </w:r>
      <w:r>
        <w:br/>
        <w:t>Servir bien chaud.</w:t>
      </w:r>
    </w:p>
    <w:sectPr w:rsidR="00194FFE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C5E"/>
    <w:rsid w:val="00194FFE"/>
    <w:rsid w:val="009C1107"/>
    <w:rsid w:val="00E24C5E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C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F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4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ategory/fromages/chevr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de-co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legume/courge-potiron-potimarron/" TargetMode="External"/><Relationship Id="rId11" Type="http://schemas.openxmlformats.org/officeDocument/2006/relationships/hyperlink" Target="http://croquantfondantgourmand.com/?s=sel+aux+herbe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noix-de-co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?s=sel+aux+herb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2015-03-31T16:47:00Z</dcterms:modified>
</cp:coreProperties>
</file>