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16" w:rsidRPr="00092916" w:rsidRDefault="00C04BB3" w:rsidP="00092916">
      <w:pPr>
        <w:rPr>
          <w:b/>
          <w:color w:val="FF0000"/>
          <w:sz w:val="36"/>
          <w:szCs w:val="36"/>
          <w:u w:val="single"/>
        </w:rPr>
      </w:pPr>
      <w:r w:rsidRPr="00C04B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916">
        <w:t xml:space="preserve">    </w:t>
      </w:r>
      <w:r w:rsidR="00092916" w:rsidRPr="00092916">
        <w:rPr>
          <w:b/>
          <w:color w:val="FF0000"/>
          <w:sz w:val="36"/>
          <w:szCs w:val="36"/>
          <w:u w:val="single"/>
        </w:rPr>
        <w:t>Dos de saumon au basilic</w:t>
      </w:r>
    </w:p>
    <w:p w:rsidR="00092916" w:rsidRDefault="00092916" w:rsidP="0009291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Dos de saumon au basilic DSCN39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saumon au basilic DSCN39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092916" w:rsidRDefault="00092916" w:rsidP="00092916">
      <w:pPr>
        <w:pStyle w:val="NormalWeb"/>
      </w:pPr>
      <w:r>
        <w:rPr>
          <w:rStyle w:val="lev"/>
          <w:color w:val="333333"/>
        </w:rPr>
        <w:t xml:space="preserve">- 3 pavés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saumon</w:t>
        </w:r>
      </w:hyperlink>
      <w:r>
        <w:br/>
      </w:r>
      <w:r>
        <w:rPr>
          <w:rStyle w:val="lev"/>
          <w:color w:val="333333"/>
        </w:rPr>
        <w:t>- 1 citron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>- 1 petite gousse d'ail</w:t>
      </w:r>
      <w:r>
        <w:br/>
      </w:r>
      <w:r>
        <w:rPr>
          <w:rStyle w:val="lev"/>
          <w:color w:val="333333"/>
        </w:rPr>
        <w:t>- 1 bouquet de basilic</w:t>
      </w:r>
      <w:r>
        <w:br/>
      </w:r>
      <w:r>
        <w:rPr>
          <w:rStyle w:val="lev"/>
          <w:color w:val="333333"/>
        </w:rPr>
        <w:t>- sel &amp; poivre du moulin</w:t>
      </w:r>
    </w:p>
    <w:p w:rsidR="00092916" w:rsidRDefault="00092916" w:rsidP="00092916">
      <w:pPr>
        <w:pStyle w:val="NormalWeb"/>
      </w:pPr>
      <w:r>
        <w:rPr>
          <w:rStyle w:val="lev"/>
          <w:color w:val="008080"/>
        </w:rPr>
        <w:t>1 petit plat passant au four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16" w:rsidRDefault="00092916" w:rsidP="00092916">
      <w:pPr>
        <w:pStyle w:val="NormalWeb"/>
      </w:pPr>
      <w:r>
        <w:t>Laver et sécher les feuilles de basilic, les ciseler finement.</w:t>
      </w:r>
      <w:r>
        <w:br/>
        <w:t>Peler, dégermer et passer la gousse d'ail au presse-ail pour en retirer que la pulpe tendre.</w:t>
      </w:r>
      <w:r>
        <w:br/>
        <w:t>Râper finement le zeste de citron, puis presser le citron pour en recueillir le jus.</w:t>
      </w:r>
      <w:r>
        <w:br/>
        <w:t>Mélanger dans un bol, l'huile, le jus de citron, la chair de l'ail, le basilic et le zeste de citron.</w:t>
      </w:r>
      <w:r>
        <w:br/>
        <w:t>Saler et poivrer et bien émulsionner.</w:t>
      </w:r>
      <w:r>
        <w:br/>
        <w:t>Déposer les pavés de saumon dans le plat et les arroser avec la marinade.</w:t>
      </w:r>
      <w:r>
        <w:br/>
        <w:t>Les laisser s'imprégner des parfums en les retournant de temps en temps pendant au-moins une demi-heure.</w:t>
      </w:r>
      <w:r>
        <w:br/>
        <w:t>Couvrir le plat avec une feuille de papier cuisson, puis fermer hermétiquement avec un papier d'aluminium.</w:t>
      </w:r>
      <w:r>
        <w:br/>
        <w:t>Enfourner pendant 20 minutes.</w:t>
      </w:r>
      <w:r>
        <w:br/>
        <w:t>Servir dès la sortie du four sur des assiettes chaudes.</w:t>
      </w:r>
    </w:p>
    <w:p w:rsidR="00092916" w:rsidRDefault="00092916"/>
    <w:sectPr w:rsidR="00092916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BB3"/>
    <w:rsid w:val="00092916"/>
    <w:rsid w:val="00150BAC"/>
    <w:rsid w:val="00C04BB3"/>
    <w:rsid w:val="00F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29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2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aum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5/Dos-de-saumon-au-basilic-DSCN394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2016-04-27T17:03:00Z</dcterms:created>
  <dcterms:modified xsi:type="dcterms:W3CDTF">2016-04-27T17:35:00Z</dcterms:modified>
</cp:coreProperties>
</file>