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E1026D">
      <w:r w:rsidRPr="00E1026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F3" w:rsidRPr="00B935F3" w:rsidRDefault="00B935F3" w:rsidP="00B935F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935F3">
        <w:rPr>
          <w:b/>
          <w:color w:val="C0504D" w:themeColor="accent2"/>
          <w:sz w:val="40"/>
          <w:szCs w:val="40"/>
          <w:u w:val="single"/>
        </w:rPr>
        <w:t>Petits gratins de l'océan</w:t>
      </w:r>
      <w:r>
        <w:t> </w:t>
      </w:r>
    </w:p>
    <w:p w:rsidR="00B935F3" w:rsidRDefault="00B935F3" w:rsidP="00B935F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etits gratins de l'océan P111089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gratins de l'océan P111089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B935F3" w:rsidRDefault="00B935F3" w:rsidP="00B935F3">
      <w:pPr>
        <w:pStyle w:val="NormalWeb"/>
      </w:pPr>
      <w:r>
        <w:rPr>
          <w:rStyle w:val="lev"/>
          <w:color w:val="000000"/>
        </w:rPr>
        <w:t xml:space="preserve">- </w:t>
      </w:r>
      <w:r w:rsidRPr="00B935F3">
        <w:rPr>
          <w:rStyle w:val="lev"/>
          <w:color w:val="000000"/>
        </w:rPr>
        <w:t xml:space="preserve">2 pavés de </w:t>
      </w:r>
      <w:hyperlink r:id="rId7" w:tgtFrame="_blank" w:history="1">
        <w:r w:rsidRPr="00B935F3">
          <w:rPr>
            <w:rStyle w:val="Lienhypertexte"/>
            <w:b/>
            <w:bCs/>
            <w:color w:val="000000"/>
            <w:u w:val="none"/>
          </w:rPr>
          <w:t>saumon</w:t>
        </w:r>
      </w:hyperlink>
      <w:r w:rsidRPr="00B935F3">
        <w:rPr>
          <w:rStyle w:val="lev"/>
          <w:color w:val="000000"/>
        </w:rPr>
        <w:t xml:space="preserve"> sans peau ni arête (1)</w:t>
      </w:r>
      <w:r w:rsidRPr="00B935F3">
        <w:br/>
      </w:r>
      <w:r w:rsidRPr="00B935F3">
        <w:rPr>
          <w:rStyle w:val="lev"/>
          <w:color w:val="000000"/>
        </w:rPr>
        <w:t xml:space="preserve">- 1 pavé de </w:t>
      </w:r>
      <w:hyperlink r:id="rId8" w:tgtFrame="_blank" w:history="1">
        <w:r w:rsidRPr="00B935F3">
          <w:rPr>
            <w:rStyle w:val="Lienhypertexte"/>
            <w:b/>
            <w:bCs/>
            <w:color w:val="000000"/>
            <w:u w:val="none"/>
          </w:rPr>
          <w:t>cabillaud</w:t>
        </w:r>
      </w:hyperlink>
      <w:r w:rsidRPr="00B935F3">
        <w:rPr>
          <w:rStyle w:val="lev"/>
          <w:color w:val="000000"/>
        </w:rPr>
        <w:t xml:space="preserve"> sans peau ni arête (1)</w:t>
      </w:r>
      <w:r w:rsidRPr="00B935F3">
        <w:br/>
      </w:r>
      <w:r w:rsidRPr="00B935F3">
        <w:rPr>
          <w:rStyle w:val="lev"/>
          <w:color w:val="000000"/>
        </w:rPr>
        <w:t xml:space="preserve">- 2 </w:t>
      </w:r>
      <w:hyperlink r:id="rId9" w:tgtFrame="_blank" w:history="1">
        <w:r w:rsidRPr="00B935F3">
          <w:rPr>
            <w:rStyle w:val="Lienhypertexte"/>
            <w:b/>
            <w:bCs/>
            <w:color w:val="000000"/>
            <w:u w:val="none"/>
          </w:rPr>
          <w:t>poireaux</w:t>
        </w:r>
      </w:hyperlink>
      <w:r w:rsidRPr="00B935F3">
        <w:br/>
      </w:r>
      <w:r w:rsidRPr="00B935F3">
        <w:rPr>
          <w:rStyle w:val="lev"/>
          <w:color w:val="000000"/>
        </w:rPr>
        <w:t xml:space="preserve">- 1 bouquet de </w:t>
      </w:r>
      <w:hyperlink r:id="rId10" w:tgtFrame="_blank" w:history="1">
        <w:r w:rsidRPr="00B935F3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B935F3">
        <w:br/>
      </w:r>
      <w:r w:rsidRPr="00B935F3">
        <w:rPr>
          <w:rStyle w:val="lev"/>
          <w:color w:val="000000"/>
        </w:rPr>
        <w:t xml:space="preserve">- 2 </w:t>
      </w:r>
      <w:proofErr w:type="spellStart"/>
      <w:r w:rsidRPr="00B935F3">
        <w:rPr>
          <w:rStyle w:val="lev"/>
          <w:color w:val="000000"/>
        </w:rPr>
        <w:t>càc</w:t>
      </w:r>
      <w:proofErr w:type="spellEnd"/>
      <w:r w:rsidRPr="00B935F3">
        <w:rPr>
          <w:rStyle w:val="lev"/>
          <w:color w:val="000000"/>
        </w:rPr>
        <w:t xml:space="preserve"> de </w:t>
      </w:r>
      <w:hyperlink r:id="rId11" w:tgtFrame="_blank" w:history="1">
        <w:r w:rsidRPr="00B935F3">
          <w:rPr>
            <w:rStyle w:val="Lienhypertexte"/>
            <w:b/>
            <w:bCs/>
            <w:color w:val="000000"/>
            <w:u w:val="none"/>
          </w:rPr>
          <w:t>moutarde</w:t>
        </w:r>
      </w:hyperlink>
      <w:r w:rsidRPr="00B935F3">
        <w:rPr>
          <w:rStyle w:val="lev"/>
          <w:color w:val="000000"/>
        </w:rPr>
        <w:t xml:space="preserve"> à l'ancienne</w:t>
      </w:r>
      <w:r w:rsidRPr="00B935F3">
        <w:rPr>
          <w:b/>
          <w:bCs/>
          <w:color w:val="000000"/>
        </w:rPr>
        <w:br/>
      </w:r>
      <w:r w:rsidRPr="00B935F3">
        <w:rPr>
          <w:rStyle w:val="lev"/>
          <w:color w:val="000000"/>
        </w:rPr>
        <w:t>- 125 g de crème fraîche</w:t>
      </w:r>
      <w:r w:rsidRPr="00B935F3">
        <w:br/>
      </w:r>
      <w:r w:rsidRPr="00B935F3">
        <w:rPr>
          <w:rStyle w:val="lev"/>
          <w:color w:val="000000"/>
        </w:rPr>
        <w:t>- 2 jaunes d'œufs</w:t>
      </w:r>
      <w:r w:rsidRPr="00B935F3">
        <w:br/>
      </w:r>
      <w:r w:rsidRPr="00B935F3">
        <w:rPr>
          <w:rStyle w:val="lev"/>
          <w:color w:val="000000"/>
        </w:rPr>
        <w:t xml:space="preserve">- 50 g de </w:t>
      </w:r>
      <w:hyperlink r:id="rId12" w:tgtFrame="_blank" w:history="1">
        <w:r w:rsidRPr="00B935F3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B935F3">
        <w:rPr>
          <w:rStyle w:val="lev"/>
          <w:color w:val="000000"/>
        </w:rPr>
        <w:t xml:space="preserve"> râpé</w:t>
      </w:r>
      <w:r>
        <w:br/>
      </w:r>
      <w:r>
        <w:rPr>
          <w:rStyle w:val="lev"/>
          <w:color w:val="000000"/>
        </w:rPr>
        <w:t>- 30 g de beurre</w:t>
      </w:r>
      <w:r>
        <w:br/>
      </w:r>
      <w:r>
        <w:rPr>
          <w:rStyle w:val="lev"/>
          <w:color w:val="000000"/>
        </w:rPr>
        <w:t>- sel &amp; poivre du moulin</w:t>
      </w:r>
    </w:p>
    <w:p w:rsidR="00B935F3" w:rsidRPr="00B935F3" w:rsidRDefault="00B935F3" w:rsidP="00B935F3">
      <w:pPr>
        <w:pStyle w:val="NormalWeb"/>
      </w:pPr>
      <w:r>
        <w:rPr>
          <w:rStyle w:val="lev"/>
          <w:color w:val="D98E1E"/>
        </w:rPr>
        <w:t>4 cassolettes à four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Laver et émincer les poireaux.</w:t>
      </w:r>
      <w:r>
        <w:br/>
        <w:t>Les faire revenir dans le beurre chaud. Saler et poivrer.</w:t>
      </w:r>
      <w:r>
        <w:br/>
        <w:t xml:space="preserve">Couvrir et laisser </w:t>
      </w:r>
      <w:proofErr w:type="spellStart"/>
      <w:r>
        <w:t>compoter</w:t>
      </w:r>
      <w:proofErr w:type="spellEnd"/>
      <w:r>
        <w:t xml:space="preserve"> à feu doux pendant 20 minutes.</w:t>
      </w:r>
      <w:r>
        <w:br/>
        <w:t>Couper les pavés de poisson en petits cubes. Les répartir dans les cassolettes.</w:t>
      </w:r>
      <w:r>
        <w:br/>
        <w:t>Ajouter la compotée de poireaux et mélanger.</w:t>
      </w:r>
      <w:r>
        <w:br/>
        <w:t>Ciseler le persil (j'en ai obtenu 2 cuillerées à soupe).</w:t>
      </w:r>
      <w:r>
        <w:br/>
        <w:t>Mélanger dans un bol la crème et les jaunes d'œufs.</w:t>
      </w:r>
      <w:r>
        <w:br/>
        <w:t>Ajouter la moutarde, le persil, du sel et du poivre.</w:t>
      </w:r>
      <w:r>
        <w:br/>
        <w:t>Répartir le mélange dans les cassolettes. Parsemer de comté.</w:t>
      </w:r>
      <w:r>
        <w:br/>
        <w:t>Enfourner pour 15 minutes.</w:t>
      </w:r>
      <w:r>
        <w:br/>
        <w:t>Servir seul en entrée ou en plat, accompagné de riz Pilaf.</w:t>
      </w:r>
    </w:p>
    <w:sectPr w:rsidR="00B935F3" w:rsidRPr="00B935F3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26D"/>
    <w:rsid w:val="00554A76"/>
    <w:rsid w:val="006E2E69"/>
    <w:rsid w:val="00B935F3"/>
    <w:rsid w:val="00E1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2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35F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3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billaud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utarde" TargetMode="External"/><Relationship Id="rId5" Type="http://schemas.openxmlformats.org/officeDocument/2006/relationships/hyperlink" Target="http://croquantfondantgourmand.com/wp-content/uploads/2018/07/petits-gratins-de-locean-p111089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ersi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au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2018-06-16T15:59:00Z</dcterms:created>
  <dcterms:modified xsi:type="dcterms:W3CDTF">2018-07-07T05:06:00Z</dcterms:modified>
</cp:coreProperties>
</file>