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2B" w:rsidRDefault="00BE60D0">
      <w:pPr>
        <w:rPr>
          <w:b/>
          <w:color w:val="FF0000"/>
          <w:sz w:val="36"/>
          <w:szCs w:val="36"/>
        </w:rPr>
      </w:pPr>
      <w:r w:rsidRPr="00BE60D0">
        <w:drawing>
          <wp:inline distT="0" distB="0" distL="0" distR="0">
            <wp:extent cx="2857500" cy="952500"/>
            <wp:effectExtent l="0" t="0" r="0" b="0"/>
            <wp:docPr id="11" name="Image 1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8AD" w:rsidRPr="00BE60D0">
        <w:rPr>
          <w:b/>
          <w:color w:val="943634" w:themeColor="accent2" w:themeShade="BF"/>
          <w:sz w:val="36"/>
          <w:szCs w:val="36"/>
          <w:u w:val="single"/>
        </w:rPr>
        <w:t>Velouté glacé à la courgette</w:t>
      </w:r>
    </w:p>
    <w:p w:rsidR="00A818AD" w:rsidRPr="004013D5" w:rsidRDefault="00A818AD" w:rsidP="00A818AD">
      <w:pPr>
        <w:rPr>
          <w:b/>
          <w:color w:val="FF0000"/>
          <w:sz w:val="26"/>
          <w:szCs w:val="26"/>
        </w:rPr>
      </w:pPr>
      <w:r w:rsidRPr="004013D5">
        <w:rPr>
          <w:b/>
          <w:noProof/>
          <w:color w:val="FF0000"/>
          <w:sz w:val="26"/>
          <w:szCs w:val="26"/>
          <w:lang w:eastAsia="fr-FR"/>
        </w:rPr>
        <w:drawing>
          <wp:inline distT="0" distB="0" distL="0" distR="0">
            <wp:extent cx="2857500" cy="2143125"/>
            <wp:effectExtent l="19050" t="0" r="0" b="0"/>
            <wp:docPr id="10" name="Image 8" descr="Velouté glacé à la courgette DSCN8357_2853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louté glacé à la courgette DSCN8357_2853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3D5">
        <w:rPr>
          <w:rStyle w:val="lev"/>
          <w:sz w:val="26"/>
          <w:szCs w:val="26"/>
          <w:u w:val="single"/>
        </w:rPr>
        <w:t xml:space="preserve"> Pour 4 Croquants-Gourmands</w:t>
      </w:r>
      <w:r w:rsidRPr="004013D5">
        <w:rPr>
          <w:sz w:val="26"/>
          <w:szCs w:val="26"/>
        </w:rPr>
        <w:br/>
      </w:r>
      <w:r w:rsidRPr="004013D5">
        <w:rPr>
          <w:rStyle w:val="lev"/>
          <w:sz w:val="26"/>
          <w:szCs w:val="26"/>
        </w:rPr>
        <w:t>- 400 g de courgettes</w:t>
      </w:r>
      <w:r w:rsidRPr="004013D5">
        <w:rPr>
          <w:sz w:val="26"/>
          <w:szCs w:val="26"/>
        </w:rPr>
        <w:br/>
      </w:r>
      <w:r w:rsidRPr="004013D5">
        <w:rPr>
          <w:rStyle w:val="lev"/>
          <w:sz w:val="26"/>
          <w:szCs w:val="26"/>
        </w:rPr>
        <w:t>- 1 gros oignon</w:t>
      </w:r>
      <w:r w:rsidRPr="004013D5">
        <w:rPr>
          <w:sz w:val="26"/>
          <w:szCs w:val="26"/>
        </w:rPr>
        <w:br/>
      </w:r>
      <w:r w:rsidRPr="004013D5">
        <w:rPr>
          <w:rStyle w:val="lev"/>
          <w:sz w:val="26"/>
          <w:szCs w:val="26"/>
        </w:rPr>
        <w:t xml:space="preserve">- 3 </w:t>
      </w:r>
      <w:proofErr w:type="spellStart"/>
      <w:r w:rsidRPr="004013D5">
        <w:rPr>
          <w:rStyle w:val="lev"/>
          <w:sz w:val="26"/>
          <w:szCs w:val="26"/>
        </w:rPr>
        <w:t>càs</w:t>
      </w:r>
      <w:proofErr w:type="spellEnd"/>
      <w:r w:rsidRPr="004013D5">
        <w:rPr>
          <w:rStyle w:val="lev"/>
          <w:sz w:val="26"/>
          <w:szCs w:val="26"/>
        </w:rPr>
        <w:t xml:space="preserve"> de jus de citron</w:t>
      </w:r>
      <w:r w:rsidRPr="004013D5">
        <w:rPr>
          <w:sz w:val="26"/>
          <w:szCs w:val="26"/>
        </w:rPr>
        <w:br/>
      </w:r>
      <w:r w:rsidRPr="004013D5">
        <w:rPr>
          <w:rStyle w:val="lev"/>
          <w:sz w:val="26"/>
          <w:szCs w:val="26"/>
        </w:rPr>
        <w:t>- 1 jaune d'œuf</w:t>
      </w:r>
      <w:r w:rsidRPr="004013D5">
        <w:rPr>
          <w:sz w:val="26"/>
          <w:szCs w:val="26"/>
        </w:rPr>
        <w:br/>
      </w:r>
      <w:r w:rsidRPr="004013D5">
        <w:rPr>
          <w:rStyle w:val="lev"/>
          <w:sz w:val="26"/>
          <w:szCs w:val="26"/>
        </w:rPr>
        <w:t>- 1 cube de bouillon de volaille</w:t>
      </w:r>
      <w:r w:rsidRPr="004013D5">
        <w:rPr>
          <w:sz w:val="26"/>
          <w:szCs w:val="26"/>
        </w:rPr>
        <w:br/>
      </w:r>
      <w:r w:rsidRPr="004013D5">
        <w:rPr>
          <w:rStyle w:val="lev"/>
          <w:sz w:val="26"/>
          <w:szCs w:val="26"/>
        </w:rPr>
        <w:t xml:space="preserve">- 4 </w:t>
      </w:r>
      <w:proofErr w:type="spellStart"/>
      <w:r w:rsidRPr="004013D5">
        <w:rPr>
          <w:rStyle w:val="lev"/>
          <w:sz w:val="26"/>
          <w:szCs w:val="26"/>
        </w:rPr>
        <w:t>càs</w:t>
      </w:r>
      <w:proofErr w:type="spellEnd"/>
      <w:r w:rsidRPr="004013D5">
        <w:rPr>
          <w:rStyle w:val="lev"/>
          <w:sz w:val="26"/>
          <w:szCs w:val="26"/>
        </w:rPr>
        <w:t xml:space="preserve"> d'huile d'olive</w:t>
      </w:r>
      <w:r w:rsidRPr="004013D5">
        <w:rPr>
          <w:sz w:val="26"/>
          <w:szCs w:val="26"/>
        </w:rPr>
        <w:br/>
      </w:r>
      <w:r w:rsidRPr="004013D5">
        <w:rPr>
          <w:rStyle w:val="lev"/>
          <w:sz w:val="26"/>
          <w:szCs w:val="26"/>
        </w:rPr>
        <w:t>- sel &amp; poivre du moulin</w:t>
      </w:r>
      <w:r w:rsidRPr="004013D5">
        <w:rPr>
          <w:sz w:val="26"/>
          <w:szCs w:val="26"/>
        </w:rPr>
        <w:br/>
      </w:r>
      <w:r w:rsidRPr="004013D5">
        <w:rPr>
          <w:rStyle w:val="lev"/>
          <w:sz w:val="26"/>
          <w:szCs w:val="26"/>
        </w:rPr>
        <w:t>- quelques brins de ciboulette</w:t>
      </w:r>
    </w:p>
    <w:p w:rsidR="00A818AD" w:rsidRPr="00BE60D0" w:rsidRDefault="00A818AD" w:rsidP="00BE60D0">
      <w:pPr>
        <w:pStyle w:val="NormalWeb"/>
        <w:rPr>
          <w:color w:val="000000" w:themeColor="text1"/>
        </w:rPr>
      </w:pPr>
      <w:r w:rsidRPr="004013D5">
        <w:rPr>
          <w:bCs/>
          <w:color w:val="EC5463"/>
          <w:sz w:val="26"/>
          <w:szCs w:val="26"/>
          <w:u w:val="single"/>
        </w:rPr>
        <w:br/>
      </w:r>
      <w:r w:rsidRPr="004013D5">
        <w:rPr>
          <w:rStyle w:val="lev"/>
          <w:b w:val="0"/>
          <w:color w:val="000000" w:themeColor="text1"/>
          <w:sz w:val="26"/>
          <w:szCs w:val="26"/>
        </w:rPr>
        <w:t>Peler et émincer</w:t>
      </w:r>
      <w:r w:rsidRPr="004013D5">
        <w:rPr>
          <w:color w:val="000000" w:themeColor="text1"/>
          <w:sz w:val="26"/>
          <w:szCs w:val="26"/>
        </w:rPr>
        <w:t xml:space="preserve"> les oignons.</w:t>
      </w:r>
      <w:r w:rsidRPr="004013D5">
        <w:rPr>
          <w:color w:val="000000" w:themeColor="text1"/>
          <w:sz w:val="26"/>
          <w:szCs w:val="26"/>
        </w:rPr>
        <w:br/>
        <w:t>Couper les courgettes en dés sans les peler.</w:t>
      </w:r>
      <w:r w:rsidRPr="004013D5">
        <w:rPr>
          <w:color w:val="000000" w:themeColor="text1"/>
          <w:sz w:val="26"/>
          <w:szCs w:val="26"/>
        </w:rPr>
        <w:br/>
      </w:r>
      <w:r w:rsidRPr="004013D5">
        <w:rPr>
          <w:rStyle w:val="lev"/>
          <w:b w:val="0"/>
          <w:color w:val="000000" w:themeColor="text1"/>
          <w:sz w:val="26"/>
          <w:szCs w:val="26"/>
        </w:rPr>
        <w:t>Faire blondir</w:t>
      </w:r>
      <w:r w:rsidRPr="004013D5">
        <w:rPr>
          <w:color w:val="000000" w:themeColor="text1"/>
          <w:sz w:val="26"/>
          <w:szCs w:val="26"/>
        </w:rPr>
        <w:t xml:space="preserve"> les oignons dans 2 cuillerées d'huile d'olive.</w:t>
      </w:r>
      <w:r w:rsidRPr="004013D5">
        <w:rPr>
          <w:color w:val="000000" w:themeColor="text1"/>
          <w:sz w:val="26"/>
          <w:szCs w:val="26"/>
        </w:rPr>
        <w:br/>
        <w:t>Ajouter les dés de courgettes. Laisser rissoler quelques minutes.</w:t>
      </w:r>
      <w:r w:rsidRPr="004013D5">
        <w:rPr>
          <w:color w:val="000000" w:themeColor="text1"/>
          <w:sz w:val="26"/>
          <w:szCs w:val="26"/>
        </w:rPr>
        <w:br/>
      </w:r>
      <w:r w:rsidRPr="004013D5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1" name="Image 3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3D5">
        <w:rPr>
          <w:color w:val="000000" w:themeColor="text1"/>
          <w:sz w:val="26"/>
          <w:szCs w:val="26"/>
        </w:rPr>
        <w:br/>
      </w:r>
      <w:r w:rsidRPr="004013D5">
        <w:rPr>
          <w:rStyle w:val="lev"/>
          <w:b w:val="0"/>
          <w:color w:val="000000" w:themeColor="text1"/>
          <w:sz w:val="26"/>
          <w:szCs w:val="26"/>
        </w:rPr>
        <w:t>Ajouter 375 g d'eau</w:t>
      </w:r>
      <w:r w:rsidRPr="004013D5">
        <w:rPr>
          <w:color w:val="000000" w:themeColor="text1"/>
          <w:sz w:val="26"/>
          <w:szCs w:val="26"/>
        </w:rPr>
        <w:t xml:space="preserve"> et le cube de bouillon.</w:t>
      </w:r>
      <w:r w:rsidRPr="004013D5">
        <w:rPr>
          <w:color w:val="000000" w:themeColor="text1"/>
          <w:sz w:val="26"/>
          <w:szCs w:val="26"/>
        </w:rPr>
        <w:br/>
        <w:t>Couvrir et laisser cuire 20 mn.</w:t>
      </w:r>
      <w:r w:rsidRPr="004013D5">
        <w:rPr>
          <w:color w:val="000000" w:themeColor="text1"/>
          <w:sz w:val="26"/>
          <w:szCs w:val="26"/>
        </w:rPr>
        <w:br/>
      </w:r>
      <w:r w:rsidRPr="004013D5">
        <w:rPr>
          <w:rStyle w:val="lev"/>
          <w:b w:val="0"/>
          <w:color w:val="000000" w:themeColor="text1"/>
          <w:sz w:val="26"/>
          <w:szCs w:val="26"/>
        </w:rPr>
        <w:t>Au bout de ce temps</w:t>
      </w:r>
      <w:r w:rsidRPr="004013D5">
        <w:rPr>
          <w:color w:val="000000" w:themeColor="text1"/>
          <w:sz w:val="26"/>
          <w:szCs w:val="26"/>
        </w:rPr>
        <w:t xml:space="preserve">, verser dans le </w:t>
      </w:r>
      <w:proofErr w:type="spellStart"/>
      <w:r w:rsidRPr="004013D5">
        <w:rPr>
          <w:color w:val="000000" w:themeColor="text1"/>
          <w:sz w:val="26"/>
          <w:szCs w:val="26"/>
        </w:rPr>
        <w:t>blender</w:t>
      </w:r>
      <w:proofErr w:type="spellEnd"/>
      <w:r w:rsidRPr="004013D5">
        <w:rPr>
          <w:color w:val="000000" w:themeColor="text1"/>
          <w:sz w:val="26"/>
          <w:szCs w:val="26"/>
        </w:rPr>
        <w:t xml:space="preserve"> et mixer finement.</w:t>
      </w:r>
      <w:r w:rsidRPr="004013D5">
        <w:rPr>
          <w:color w:val="000000" w:themeColor="text1"/>
          <w:sz w:val="26"/>
          <w:szCs w:val="26"/>
        </w:rPr>
        <w:br/>
      </w:r>
      <w:r w:rsidRPr="004013D5">
        <w:rPr>
          <w:rStyle w:val="lev"/>
          <w:b w:val="0"/>
          <w:color w:val="000000" w:themeColor="text1"/>
          <w:sz w:val="26"/>
          <w:szCs w:val="26"/>
        </w:rPr>
        <w:t>Ajouter le jaune d’œuf</w:t>
      </w:r>
      <w:r w:rsidRPr="004013D5">
        <w:rPr>
          <w:color w:val="000000" w:themeColor="text1"/>
          <w:sz w:val="26"/>
          <w:szCs w:val="26"/>
        </w:rPr>
        <w:t>, 2 cuillerées d'huile d'olive et le jus de citron, sans cesser de mixer.</w:t>
      </w:r>
      <w:r w:rsidRPr="004013D5">
        <w:rPr>
          <w:color w:val="000000" w:themeColor="text1"/>
          <w:sz w:val="26"/>
          <w:szCs w:val="26"/>
        </w:rPr>
        <w:br/>
        <w:t>Rectifier l'assaisonnement.</w:t>
      </w:r>
      <w:r w:rsidRPr="004013D5">
        <w:rPr>
          <w:color w:val="000000" w:themeColor="text1"/>
          <w:sz w:val="26"/>
          <w:szCs w:val="26"/>
        </w:rPr>
        <w:br/>
      </w:r>
      <w:r w:rsidRPr="004013D5">
        <w:rPr>
          <w:rStyle w:val="lev"/>
          <w:b w:val="0"/>
          <w:color w:val="000000" w:themeColor="text1"/>
          <w:sz w:val="26"/>
          <w:szCs w:val="26"/>
        </w:rPr>
        <w:t>Verser</w:t>
      </w:r>
      <w:r w:rsidRPr="004013D5">
        <w:rPr>
          <w:color w:val="000000" w:themeColor="text1"/>
          <w:sz w:val="26"/>
          <w:szCs w:val="26"/>
        </w:rPr>
        <w:t xml:space="preserve"> dans les verrines.</w:t>
      </w:r>
      <w:r w:rsidRPr="004013D5">
        <w:rPr>
          <w:color w:val="000000" w:themeColor="text1"/>
          <w:sz w:val="26"/>
          <w:szCs w:val="26"/>
        </w:rPr>
        <w:br/>
        <w:t>Laisser refroidir puis couvrir et garder au frais.</w:t>
      </w:r>
      <w:r w:rsidRPr="004013D5">
        <w:rPr>
          <w:color w:val="000000" w:themeColor="text1"/>
          <w:sz w:val="26"/>
          <w:szCs w:val="26"/>
        </w:rPr>
        <w:br/>
      </w:r>
      <w:r w:rsidRPr="004013D5">
        <w:rPr>
          <w:rStyle w:val="lev"/>
          <w:b w:val="0"/>
          <w:color w:val="000000" w:themeColor="text1"/>
          <w:sz w:val="26"/>
          <w:szCs w:val="26"/>
        </w:rPr>
        <w:t>Servir très frais</w:t>
      </w:r>
      <w:r w:rsidRPr="004013D5">
        <w:rPr>
          <w:color w:val="000000" w:themeColor="text1"/>
          <w:sz w:val="26"/>
          <w:szCs w:val="26"/>
        </w:rPr>
        <w:t xml:space="preserve"> en saupoudrant de ciboulette.</w:t>
      </w:r>
      <w:r w:rsidRPr="004013D5">
        <w:rPr>
          <w:color w:val="000000" w:themeColor="text1"/>
          <w:sz w:val="26"/>
          <w:szCs w:val="26"/>
        </w:rPr>
        <w:br/>
      </w:r>
      <w:r w:rsidRPr="004013D5">
        <w:rPr>
          <w:color w:val="000000" w:themeColor="text1"/>
        </w:rPr>
        <w:br/>
      </w:r>
      <w:r w:rsidRPr="004013D5">
        <w:rPr>
          <w:rStyle w:val="lev"/>
          <w:color w:val="000000" w:themeColor="text1"/>
        </w:rPr>
        <w:t>Ce velouté est encore meilleur le lendemain.</w:t>
      </w:r>
    </w:p>
    <w:sectPr w:rsidR="00A818AD" w:rsidRPr="00BE60D0" w:rsidSect="0098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42E"/>
    <w:rsid w:val="004013D5"/>
    <w:rsid w:val="009750A4"/>
    <w:rsid w:val="00981C2B"/>
    <w:rsid w:val="00A818AD"/>
    <w:rsid w:val="00BE60D0"/>
    <w:rsid w:val="00C32DE0"/>
    <w:rsid w:val="00E34293"/>
    <w:rsid w:val="00ED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4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18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8/Velout%C3%A9-glac%C3%A9-%C3%A0-la-courgette-DSCN8357_28533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754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5</cp:revision>
  <cp:lastPrinted>2013-08-21T14:27:00Z</cp:lastPrinted>
  <dcterms:created xsi:type="dcterms:W3CDTF">2013-08-21T13:27:00Z</dcterms:created>
  <dcterms:modified xsi:type="dcterms:W3CDTF">2019-07-03T09:39:00Z</dcterms:modified>
</cp:coreProperties>
</file>