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06" w:rsidRDefault="00D86DCF" w:rsidP="00B95406">
      <w:r w:rsidRPr="00D86DC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406">
        <w:t xml:space="preserve"> </w:t>
      </w:r>
      <w:r w:rsidR="00B95406" w:rsidRPr="00B95406">
        <w:rPr>
          <w:rStyle w:val="lev"/>
          <w:color w:val="943634" w:themeColor="accent2" w:themeShade="BF"/>
          <w:sz w:val="36"/>
          <w:szCs w:val="36"/>
          <w:u w:val="single"/>
        </w:rPr>
        <w:t>Charlotte au chocolat du Chef</w:t>
      </w:r>
    </w:p>
    <w:p w:rsidR="00B95406" w:rsidRPr="00B95406" w:rsidRDefault="00B95406" w:rsidP="00B95406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Charlotte au chocolat du Chef P11906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au chocolat du Chef P11906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5406">
        <w:rPr>
          <w:rFonts w:ascii="Comic Sans MS" w:hAnsi="Comic Sans MS"/>
          <w:b/>
          <w:bCs/>
          <w:color w:val="000000"/>
          <w:u w:val="single"/>
        </w:rPr>
        <w:t>Pour 12 Croquants-Gourmands</w:t>
      </w:r>
    </w:p>
    <w:p w:rsidR="00B95406" w:rsidRPr="00B95406" w:rsidRDefault="00547916" w:rsidP="00B95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7" w:tgtFrame="_blank" w:history="1">
        <w:r w:rsidR="00B95406" w:rsidRPr="00B95406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Mousse au chocolat</w:t>
        </w:r>
      </w:hyperlink>
      <w:r w:rsidR="00B95406" w:rsidRPr="00B9540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 w:rsidR="00B9540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d'eau</w:t>
      </w:r>
      <w:r w:rsidR="00B95406"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sucre</w:t>
      </w:r>
      <w:r w:rsidR="00B95406"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 (</w:t>
      </w:r>
      <w:r w:rsidR="00B95406" w:rsidRPr="00B95406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="00B95406" w:rsidRPr="00B95406">
        <w:rPr>
          <w:rFonts w:ascii="Comic Sans MS" w:eastAsia="Times New Roman" w:hAnsi="Comic Sans MS" w:cs="Comic Sans MS"/>
          <w:b/>
          <w:bCs/>
          <w:color w:val="000000"/>
          <w:sz w:val="24"/>
          <w:szCs w:val="24"/>
          <w:lang w:eastAsia="fr-FR"/>
        </w:rPr>
        <w:t xml:space="preserve"> 210 g)</w:t>
      </w:r>
      <w:r w:rsidR="00B95406"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- 375 g de </w:t>
      </w:r>
      <w:hyperlink r:id="rId8" w:tgtFrame="_blank" w:history="1">
        <w:r w:rsidR="00B95406" w:rsidRPr="00B954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couverture à 65% de cacao</w:t>
      </w:r>
      <w:r w:rsidR="00B95406"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ml de café très fort </w:t>
      </w:r>
      <w:r w:rsidR="00B95406"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9" w:tgtFrame="_blank" w:history="1">
        <w:r w:rsidR="00B95406" w:rsidRPr="00B954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="00B95406"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</w:t>
      </w:r>
    </w:p>
    <w:p w:rsidR="00B95406" w:rsidRPr="00B95406" w:rsidRDefault="00B95406" w:rsidP="00B9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sucre et l'eau dans une petite casserole et porter à ébullition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atteindre la température de 121°C.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sirop arrive à la bonne température, fouetter les œufs entiers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puis verser le sirop en filet tout en continuant à fouetter à </w:t>
      </w:r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petite vitesse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Lorsque tout le sirop est incorporé, continuer à fouetter à </w:t>
      </w:r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vitesse maximum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refroidissement complet de la masse : C'est une pâte à bombe.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faire fondre le chocolat avec le café, lisser et laisser tiédir.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 en chantilly souple.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chocolat fondu dans la pâte à bombe en remuant délicatement à la spatule.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le chocolat à la chantilly, à l'aide d'une spatule.</w:t>
      </w:r>
    </w:p>
    <w:p w:rsidR="00B95406" w:rsidRPr="00B95406" w:rsidRDefault="00B95406" w:rsidP="00B95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9540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Sirop de </w:t>
      </w:r>
      <w:proofErr w:type="spellStart"/>
      <w:r w:rsidRPr="00B9540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punchage</w:t>
      </w:r>
      <w:proofErr w:type="spellEnd"/>
      <w:r w:rsidRPr="00B9540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et montage de la charlotte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ml de </w:t>
      </w:r>
      <w:hyperlink r:id="rId10" w:tgtFrame="_blank" w:history="1">
        <w:r w:rsidRPr="00B954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sirop de sucre de canne</w:t>
        </w:r>
      </w:hyperlink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ml de </w:t>
      </w:r>
      <w:hyperlink r:id="rId11" w:tgtFrame="_blank" w:history="1">
        <w:r w:rsidRPr="00B954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très fort</w:t>
      </w:r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- 30 </w:t>
      </w:r>
      <w:hyperlink r:id="rId12" w:tgtFrame="_blank" w:history="1">
        <w:r w:rsidRPr="00B954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biscuits à la cuillère</w:t>
        </w:r>
      </w:hyperlink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B95406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</w:t>
      </w:r>
      <w:hyperlink r:id="rId13" w:tgtFrame="_blank" w:history="1">
        <w:r w:rsidRPr="00B954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B954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</w:t>
      </w:r>
      <w:hyperlink r:id="rId14" w:tgtFrame="_blank" w:history="1">
        <w:r w:rsidRPr="00B954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 amer</w:t>
        </w:r>
      </w:hyperlink>
    </w:p>
    <w:p w:rsidR="00B95406" w:rsidRPr="00B95406" w:rsidRDefault="00B95406" w:rsidP="00B9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406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cercle à mousse de 2</w:t>
      </w:r>
      <w:r w:rsidR="00094A2A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2</w:t>
      </w:r>
      <w:r w:rsidRPr="00B95406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 xml:space="preserve"> cm de </w:t>
      </w:r>
      <w:r w:rsidR="00094A2A">
        <w:rPr>
          <w:rStyle w:val="lev"/>
          <w:rFonts w:ascii="Comic Sans MS" w:hAnsi="Comic Sans MS"/>
          <w:color w:val="B3761B"/>
        </w:rPr>
        <w:t xml:space="preserve">Ø </w:t>
      </w:r>
      <w:r w:rsidRPr="00B95406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fermé sur une face par du papier film</w:t>
      </w:r>
    </w:p>
    <w:p w:rsidR="00B95406" w:rsidRPr="00B95406" w:rsidRDefault="00B95406" w:rsidP="00B9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sirop et le café.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Tremper les biscuits un par un dans le sirop et en tapisser les bords du cercle.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moitié de la mousse au chocolat.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de biscuits imbibés.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reste de la mousse.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Fermer la surface en disposant des biscuits imbibés.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biscuits du tour à la hauteur de la mousse.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Fermer par un film et tasser.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déposé un moule à manqué avec un poids dedans pour bien tasser la charlotte.</w:t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frais pour plusieurs heures (jusqu'au lendemain pour moi).</w:t>
      </w:r>
    </w:p>
    <w:p w:rsidR="00B95406" w:rsidRPr="00B95406" w:rsidRDefault="00B95406" w:rsidP="00B9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peu avant la dégustation, renverser la charlotte sur le plat de service.</w:t>
      </w:r>
      <w:r w:rsidRPr="00B954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4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simplement saupoudré d'un voile de cacao amer et disposé quelques brisures de chocolat blanc.</w:t>
      </w:r>
    </w:p>
    <w:p w:rsidR="00521595" w:rsidRDefault="00B95406" w:rsidP="00B95406">
      <w:r>
        <w:br/>
      </w:r>
    </w:p>
    <w:sectPr w:rsidR="00521595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6DCF"/>
    <w:rsid w:val="00094A2A"/>
    <w:rsid w:val="00521595"/>
    <w:rsid w:val="00547916"/>
    <w:rsid w:val="006259B2"/>
    <w:rsid w:val="00B95406"/>
    <w:rsid w:val="00D8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paragraph" w:styleId="Titre3">
    <w:name w:val="heading 3"/>
    <w:basedOn w:val="Normal"/>
    <w:link w:val="Titre3Car"/>
    <w:uiPriority w:val="9"/>
    <w:qFormat/>
    <w:rsid w:val="00B95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DC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9540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954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54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95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hyperlink" Target="https://recettes.de/chocolat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usse-au-chocolat" TargetMode="External"/><Relationship Id="rId12" Type="http://schemas.openxmlformats.org/officeDocument/2006/relationships/hyperlink" Target="https://recettes.de/biscuits-a-la-cuille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fe" TargetMode="External"/><Relationship Id="rId5" Type="http://schemas.openxmlformats.org/officeDocument/2006/relationships/hyperlink" Target="http://croquantfondantgourmand.com/wp-content/uploads/2019/09/charlotte-au-chocolat-du-chef-p1190603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sirop-sucre-de-can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hyperlink" Target="https://recettes.de/cacao-am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2019-08-26T16:31:00Z</dcterms:created>
  <dcterms:modified xsi:type="dcterms:W3CDTF">2019-09-02T12:55:00Z</dcterms:modified>
</cp:coreProperties>
</file>