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C6FDF" w14:textId="777A0BE2" w:rsidR="0088012E" w:rsidRPr="000F6323" w:rsidRDefault="000F6323" w:rsidP="0088012E">
      <w:pPr>
        <w:rPr>
          <w:b/>
          <w:color w:val="943634" w:themeColor="accent2" w:themeShade="BF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5008C96" wp14:editId="011E0387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012E">
        <w:t xml:space="preserve"> </w:t>
      </w:r>
      <w:r w:rsidR="0088012E" w:rsidRPr="000F6323">
        <w:rPr>
          <w:b/>
          <w:color w:val="943634" w:themeColor="accent2" w:themeShade="BF"/>
          <w:sz w:val="32"/>
          <w:szCs w:val="32"/>
          <w:u w:val="single"/>
        </w:rPr>
        <w:t>Gâteaux canadiens aux myrtilles</w:t>
      </w:r>
    </w:p>
    <w:p w14:paraId="187CAE42" w14:textId="19555841" w:rsidR="0088012E" w:rsidRPr="000F6323" w:rsidRDefault="0088012E" w:rsidP="00B502A1">
      <w:pPr>
        <w:pStyle w:val="NormalWeb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888EDE3" wp14:editId="781AECF6">
            <wp:extent cx="2857500" cy="1895475"/>
            <wp:effectExtent l="19050" t="0" r="0" b="0"/>
            <wp:docPr id="1" name="Image 1" descr="Gâteaux canadiens aux myrtilles - DSC_3632_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x canadiens aux myrtilles - DSC_3632_11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02A1">
        <w:rPr>
          <w:b/>
          <w:bCs/>
          <w:u w:val="single"/>
        </w:rPr>
        <w:t xml:space="preserve"> </w:t>
      </w:r>
      <w:r w:rsidRPr="000F6323">
        <w:rPr>
          <w:rFonts w:ascii="Comic Sans MS" w:hAnsi="Comic Sans MS"/>
          <w:b/>
          <w:bCs/>
          <w:u w:val="single"/>
        </w:rPr>
        <w:t>Pour 12 petits gâteaux</w:t>
      </w:r>
    </w:p>
    <w:p w14:paraId="0235D15A" w14:textId="77777777" w:rsidR="0088012E" w:rsidRPr="000F6323" w:rsidRDefault="0088012E" w:rsidP="0088012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0F632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- 200 g de farine</w:t>
      </w:r>
      <w:r w:rsidRPr="000F632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0F632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- 150 g de sucre</w:t>
      </w:r>
      <w:r w:rsidRPr="000F632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- 125 g de crème fraîche</w:t>
      </w:r>
      <w:r w:rsidRPr="000F632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- 50 g de beurre</w:t>
      </w:r>
      <w:r w:rsidRPr="000F632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 paquet de levure chimique</w:t>
      </w:r>
      <w:r w:rsidRPr="000F632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- 250 g de myrtilles surgelées</w:t>
      </w:r>
      <w:r w:rsidRPr="000F632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- 1 càs de cannelle</w:t>
      </w:r>
      <w:r w:rsidRPr="000F632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- 2œufs</w:t>
      </w:r>
    </w:p>
    <w:p w14:paraId="65AD2616" w14:textId="235222F5" w:rsidR="0088012E" w:rsidRPr="000F6323" w:rsidRDefault="000F6323" w:rsidP="00B502A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t xml:space="preserve"> </w:t>
      </w:r>
      <w:r>
        <w:rPr>
          <w:rStyle w:val="lev"/>
          <w:rFonts w:ascii="Comic Sans MS" w:hAnsi="Comic Sans MS"/>
          <w:color w:val="BF9636"/>
        </w:rPr>
        <w:t>2 plaques de 6 empreintes en silicone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Préchauffer le four à 180°C </w:t>
      </w:r>
      <w:r>
        <w:rPr>
          <w:rStyle w:val="lev"/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4DDFB7A9" wp14:editId="1A95AA7C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000000"/>
        </w:rPr>
        <w:br/>
      </w:r>
      <w:r w:rsidR="00B502A1" w:rsidRPr="000F632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="0088012E" w:rsidRPr="000F6323">
        <w:rPr>
          <w:rFonts w:ascii="Comic Sans MS" w:eastAsia="Times New Roman" w:hAnsi="Comic Sans MS" w:cs="Times New Roman"/>
          <w:sz w:val="24"/>
          <w:szCs w:val="24"/>
          <w:lang w:eastAsia="fr-FR"/>
        </w:rPr>
        <w:t>Mettre les myrtilles dans une petite jatte et les saupoudrer de 2 cuillerées à so</w:t>
      </w:r>
      <w:r w:rsidR="00B502A1" w:rsidRPr="000F632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upe de sucre et de la cannelle. </w:t>
      </w:r>
      <w:r w:rsidR="0088012E" w:rsidRPr="000F6323">
        <w:rPr>
          <w:rFonts w:ascii="Comic Sans MS" w:eastAsia="Times New Roman" w:hAnsi="Comic Sans MS" w:cs="Times New Roman"/>
          <w:sz w:val="24"/>
          <w:szCs w:val="24"/>
          <w:lang w:eastAsia="fr-FR"/>
        </w:rPr>
        <w:t>Laisser macérer.</w:t>
      </w:r>
      <w:r w:rsidR="00B502A1" w:rsidRPr="000F632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="0088012E" w:rsidRPr="000F6323">
        <w:rPr>
          <w:rFonts w:ascii="Comic Sans MS" w:eastAsia="Times New Roman" w:hAnsi="Comic Sans MS" w:cs="Times New Roman"/>
          <w:sz w:val="24"/>
          <w:szCs w:val="24"/>
          <w:lang w:eastAsia="fr-FR"/>
        </w:rPr>
        <w:t>Battre les blancs d'œufs en neige ferme avec 1 cuillerée à soupe de sucre.</w:t>
      </w:r>
      <w:r w:rsidR="0088012E" w:rsidRPr="000F632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Faire fondre le beurre sans le laisser chauffer.</w:t>
      </w:r>
      <w:r w:rsidR="0088012E" w:rsidRPr="000F632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Tamiser la farine avec la levure.</w:t>
      </w:r>
      <w:r w:rsidR="0088012E" w:rsidRPr="000F6323">
        <w:rPr>
          <w:rFonts w:ascii="Comic Sans MS" w:eastAsia="Times New Roman" w:hAnsi="Comic Sans MS" w:cs="Times New Roman"/>
          <w:b/>
          <w:bCs/>
          <w:color w:val="990000"/>
          <w:sz w:val="24"/>
          <w:szCs w:val="24"/>
          <w:lang w:eastAsia="fr-FR"/>
        </w:rPr>
        <w:br/>
      </w:r>
      <w:r w:rsidR="0088012E" w:rsidRPr="000F632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Mettre dans une terrine les jaunes d'œufs, le sucre restant et le beurre fondu. </w:t>
      </w:r>
      <w:r w:rsidR="0088012E" w:rsidRPr="000F632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Travailler le mélange jusqu'à ce qu'il soit mousseux.</w:t>
      </w:r>
      <w:r w:rsidR="0088012E" w:rsidRPr="000F632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la crème et mélanger à nouveau.</w:t>
      </w:r>
      <w:r w:rsidR="0088012E" w:rsidRPr="000F632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Incorporer la farine au mélange.</w:t>
      </w:r>
      <w:r w:rsidR="00B502A1" w:rsidRPr="000F632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="0088012E" w:rsidRPr="000F6323">
        <w:rPr>
          <w:rFonts w:ascii="Comic Sans MS" w:eastAsia="Times New Roman" w:hAnsi="Comic Sans MS" w:cs="Times New Roman"/>
          <w:sz w:val="24"/>
          <w:szCs w:val="24"/>
          <w:lang w:eastAsia="fr-FR"/>
        </w:rPr>
        <w:t>Ajouter enfin délicatement les blancs d'œufs en soulevant la pâte à la spatule.</w:t>
      </w:r>
      <w:r w:rsidR="0088012E" w:rsidRPr="000F632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Incorporer les myrtilles.</w:t>
      </w:r>
      <w:r w:rsidR="0088012E" w:rsidRPr="000F632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Remplir les empreintes aux ¾.</w:t>
      </w:r>
      <w:r w:rsidR="0088012E" w:rsidRPr="000F632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="0088012E" w:rsidRPr="000F6323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>Enfourner pour 20 minutes.</w:t>
      </w:r>
      <w:r w:rsidR="0088012E" w:rsidRPr="000F632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Laisser tiédir quelques minutes. </w:t>
      </w:r>
      <w:r w:rsidR="0088012E" w:rsidRPr="000F632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Démouler et servir chaud, tiède ou à température ambiante.</w:t>
      </w:r>
      <w:r w:rsidR="0088012E" w:rsidRPr="000F632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Vous pouvez les présenter avec une coupelle de crème chantilly.</w:t>
      </w:r>
    </w:p>
    <w:sectPr w:rsidR="0088012E" w:rsidRPr="000F6323" w:rsidSect="00821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DF6"/>
    <w:rsid w:val="000F6323"/>
    <w:rsid w:val="005B0FF1"/>
    <w:rsid w:val="00802DF6"/>
    <w:rsid w:val="0082171B"/>
    <w:rsid w:val="0088012E"/>
    <w:rsid w:val="00B502A1"/>
    <w:rsid w:val="00E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3A35"/>
  <w15:docId w15:val="{B1561B50-1573-48C6-BC07-615EF72A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D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0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2014-11-02T06:50:00Z</dcterms:created>
  <dcterms:modified xsi:type="dcterms:W3CDTF">2021-04-14T16:37:00Z</dcterms:modified>
</cp:coreProperties>
</file>