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65546A9F" w:rsidR="00AE7FA3" w:rsidRDefault="00E9103B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E63" w:rsidRPr="009B4E63">
        <w:rPr>
          <w:b/>
          <w:bCs/>
          <w:color w:val="833C0B" w:themeColor="accent2" w:themeShade="80"/>
          <w:sz w:val="28"/>
          <w:szCs w:val="28"/>
          <w:u w:val="single"/>
        </w:rPr>
        <w:t>Crème d'endives à la mozzarella</w:t>
      </w:r>
      <w:r w:rsidR="009B4E63" w:rsidRPr="009B4E63">
        <w:rPr>
          <w:color w:val="833C0B" w:themeColor="accent2" w:themeShade="80"/>
        </w:rPr>
        <w:t xml:space="preserve">  </w:t>
      </w:r>
    </w:p>
    <w:p w14:paraId="728B3FC8" w14:textId="412C3DDD" w:rsidR="009B4E63" w:rsidRDefault="009B4E63">
      <w:pPr>
        <w:rPr>
          <w:rStyle w:val="lev"/>
          <w:rFonts w:ascii="Comic Sans MS" w:hAnsi="Comic Sans MS"/>
          <w:color w:val="000000" w:themeColor="text1"/>
          <w:u w:val="single"/>
        </w:rPr>
      </w:pPr>
      <w:r>
        <w:rPr>
          <w:noProof/>
          <w:color w:val="0000FF"/>
        </w:rPr>
        <w:drawing>
          <wp:inline distT="0" distB="0" distL="0" distR="0" wp14:anchorId="18BFD193" wp14:editId="11D7B837">
            <wp:extent cx="2857500" cy="2286000"/>
            <wp:effectExtent l="0" t="0" r="0" b="0"/>
            <wp:docPr id="2" name="Image 2" descr="Crème d'endives à la mozzarella P1060983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'endives à la mozzarella P1060983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76E">
        <w:t xml:space="preserve"> </w:t>
      </w:r>
      <w:r w:rsidR="0070476E" w:rsidRPr="0070476E">
        <w:rPr>
          <w:rStyle w:val="lev"/>
          <w:rFonts w:ascii="Comic Sans MS" w:hAnsi="Comic Sans MS"/>
          <w:color w:val="000000" w:themeColor="text1"/>
          <w:u w:val="single"/>
        </w:rPr>
        <w:t>Pour 2 Croquants-Gourmands</w:t>
      </w:r>
    </w:p>
    <w:p w14:paraId="1C345536" w14:textId="55F45811" w:rsidR="00BB1CAE" w:rsidRDefault="00BB1CAE" w:rsidP="00BB1CAE">
      <w:pPr>
        <w:pStyle w:val="NormalWeb"/>
      </w:pPr>
      <w:r>
        <w:rPr>
          <w:rStyle w:val="lev"/>
          <w:rFonts w:ascii="Comic Sans MS" w:hAnsi="Comic Sans MS"/>
          <w:color w:val="000000"/>
        </w:rPr>
        <w:t>- 2 échalotes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- 4 </w:t>
      </w:r>
      <w:r w:rsidRPr="00BB1CAE">
        <w:rPr>
          <w:rStyle w:val="lev"/>
          <w:rFonts w:ascii="Comic Sans MS" w:hAnsi="Comic Sans MS"/>
          <w:color w:val="000000"/>
        </w:rPr>
        <w:t xml:space="preserve">belles </w:t>
      </w:r>
      <w:hyperlink r:id="rId7" w:tgtFrame="_blank" w:history="1">
        <w:r w:rsidRPr="00BB1CA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endives</w:t>
        </w:r>
      </w:hyperlink>
      <w:r w:rsidRPr="00BB1CAE">
        <w:br/>
      </w:r>
      <w:r w:rsidRPr="00BB1CAE">
        <w:rPr>
          <w:rStyle w:val="lev"/>
          <w:rFonts w:ascii="Comic Sans MS" w:hAnsi="Comic Sans MS"/>
          <w:color w:val="000000"/>
        </w:rPr>
        <w:t xml:space="preserve">- 1 </w:t>
      </w:r>
      <w:hyperlink r:id="rId8" w:tgtFrame="_blank" w:history="1">
        <w:r w:rsidRPr="00BB1CA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>
        <w:rPr>
          <w:rStyle w:val="lev"/>
          <w:rFonts w:ascii="Comic Sans MS" w:hAnsi="Comic Sans MS"/>
          <w:color w:val="000000"/>
        </w:rPr>
        <w:t xml:space="preserve"> de </w:t>
      </w:r>
      <w:r>
        <w:rPr>
          <w:rStyle w:val="lev"/>
          <w:rFonts w:ascii="Comic Sans MS" w:hAnsi="Comic Sans MS"/>
          <w:color w:val="000000"/>
        </w:rPr>
        <w:t>bufflonne</w:t>
      </w:r>
      <w:r>
        <w:br/>
      </w:r>
      <w:r>
        <w:rPr>
          <w:rStyle w:val="lev"/>
          <w:rFonts w:ascii="Comic Sans MS" w:hAnsi="Comic Sans MS"/>
          <w:color w:val="000000"/>
        </w:rPr>
        <w:t>- 25 g de lardons</w:t>
      </w:r>
      <w:r>
        <w:br/>
      </w:r>
      <w:r>
        <w:rPr>
          <w:rStyle w:val="lev"/>
          <w:rFonts w:ascii="Comic Sans MS" w:hAnsi="Comic Sans MS"/>
          <w:color w:val="000000"/>
        </w:rPr>
        <w:t>- 500 ml de bouillon de volaille</w:t>
      </w:r>
      <w:r>
        <w:br/>
      </w:r>
      <w:r>
        <w:rPr>
          <w:rStyle w:val="lev"/>
          <w:rFonts w:ascii="Comic Sans MS" w:hAnsi="Comic Sans MS"/>
          <w:color w:val="000000"/>
        </w:rPr>
        <w:t>- 50 ml de crème liquide</w:t>
      </w:r>
      <w:r>
        <w:br/>
      </w:r>
      <w:r>
        <w:rPr>
          <w:rStyle w:val="lev"/>
          <w:rFonts w:ascii="Comic Sans MS" w:hAnsi="Comic Sans MS"/>
          <w:color w:val="000000"/>
        </w:rPr>
        <w:t>- persil ou ciboulette hachés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1EB5AC18" w14:textId="77777777" w:rsidR="00BB1CAE" w:rsidRDefault="00BB1CAE" w:rsidP="00BB1CAE">
      <w:pPr>
        <w:pStyle w:val="NormalWeb"/>
      </w:pPr>
      <w:r>
        <w:rPr>
          <w:rFonts w:ascii="Comic Sans MS" w:hAnsi="Comic Sans MS"/>
          <w:color w:val="000000"/>
        </w:rPr>
        <w:t>Éplucher et émincer finement les échalotes.</w:t>
      </w:r>
      <w:r>
        <w:br/>
      </w:r>
      <w:r>
        <w:rPr>
          <w:rFonts w:ascii="Comic Sans MS" w:hAnsi="Comic Sans MS"/>
          <w:color w:val="000000"/>
        </w:rPr>
        <w:t>Nettoyer les endives et les émincer.</w:t>
      </w:r>
      <w:r>
        <w:br/>
      </w:r>
      <w:r>
        <w:rPr>
          <w:rFonts w:ascii="Comic Sans MS" w:hAnsi="Comic Sans MS"/>
          <w:color w:val="000000"/>
        </w:rPr>
        <w:t>Faire revenir les lardons dans la sauteuse chaude. Les égoutter et les réserver.</w:t>
      </w:r>
      <w:r>
        <w:br/>
      </w:r>
      <w:r>
        <w:rPr>
          <w:rFonts w:ascii="Comic Sans MS" w:hAnsi="Comic Sans MS"/>
          <w:color w:val="000000"/>
        </w:rPr>
        <w:t>Dans la même sauteuse, faire suer les échalotes dans une cuillerée d'huile avec une pincée de sel.</w:t>
      </w:r>
      <w:r>
        <w:br/>
      </w:r>
      <w:r>
        <w:rPr>
          <w:rFonts w:ascii="Comic Sans MS" w:hAnsi="Comic Sans MS"/>
          <w:color w:val="000000"/>
        </w:rPr>
        <w:t>Ajouter les endives et mélanger pendant 3 minutes pour les laisser dorer.</w:t>
      </w:r>
      <w:r>
        <w:br/>
      </w:r>
      <w:r>
        <w:rPr>
          <w:rFonts w:ascii="Comic Sans MS" w:hAnsi="Comic Sans MS"/>
          <w:color w:val="000000"/>
        </w:rPr>
        <w:t>Ajouter le bouillon, porter à ébullition et laisser cuire 20 minutes.</w:t>
      </w:r>
      <w:r>
        <w:br/>
      </w:r>
      <w:r>
        <w:rPr>
          <w:rFonts w:ascii="Comic Sans MS" w:hAnsi="Comic Sans MS"/>
          <w:color w:val="000000"/>
        </w:rPr>
        <w:t>Ajouter la crème et porter de nouveau à ébullition pendant quelques minutes.</w:t>
      </w:r>
      <w:r>
        <w:br/>
      </w:r>
      <w:r>
        <w:rPr>
          <w:rFonts w:ascii="Comic Sans MS" w:hAnsi="Comic Sans MS"/>
          <w:color w:val="000000"/>
        </w:rPr>
        <w:t>Mixer finement, rectifier l'assaisonnement en sel si besoin et poivrer.</w:t>
      </w:r>
      <w:r>
        <w:br/>
      </w:r>
      <w:r>
        <w:rPr>
          <w:rFonts w:ascii="Comic Sans MS" w:hAnsi="Comic Sans MS"/>
          <w:color w:val="000000"/>
        </w:rPr>
        <w:t>Faire réchauffer les lardons.</w:t>
      </w:r>
      <w:r>
        <w:br/>
      </w:r>
      <w:r>
        <w:rPr>
          <w:rFonts w:ascii="Comic Sans MS" w:hAnsi="Comic Sans MS"/>
          <w:color w:val="000000"/>
        </w:rPr>
        <w:t>Couper la mozzarella en tranches.</w:t>
      </w:r>
      <w:r>
        <w:br/>
      </w:r>
      <w:r>
        <w:rPr>
          <w:rFonts w:ascii="Comic Sans MS" w:hAnsi="Comic Sans MS"/>
          <w:color w:val="000000"/>
        </w:rPr>
        <w:t>Répartir le potage dans  les assiettes chaudes.</w:t>
      </w:r>
      <w:r>
        <w:br/>
      </w:r>
      <w:r>
        <w:rPr>
          <w:rFonts w:ascii="Comic Sans MS" w:hAnsi="Comic Sans MS"/>
          <w:color w:val="000000"/>
        </w:rPr>
        <w:t>Garnir de mozzarella et de lardons.</w:t>
      </w:r>
      <w:r>
        <w:br/>
      </w:r>
      <w:r>
        <w:rPr>
          <w:rFonts w:ascii="Comic Sans MS" w:hAnsi="Comic Sans MS"/>
          <w:color w:val="000000"/>
        </w:rPr>
        <w:t>Parsemer de persil ou de ciboulette et servir immédiatement.</w:t>
      </w:r>
    </w:p>
    <w:sectPr w:rsidR="00BB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70476E"/>
    <w:rsid w:val="009B4E63"/>
    <w:rsid w:val="00AE7FA3"/>
    <w:rsid w:val="00BB1CAE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47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B1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zzarel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1/creme-dendives-a-la-mozzarella-p1060983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2023-01-07T18:04:00Z</dcterms:modified>
</cp:coreProperties>
</file>